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  <w:r w:rsidRPr="00C635E7">
        <w:rPr>
          <w:b/>
          <w:bCs/>
          <w:sz w:val="32"/>
          <w:szCs w:val="32"/>
        </w:rPr>
        <w:t>Структурное подразделение «Детский сад № 40» Государственное бюджетное общеобразовательное учреждение Самарской области средняя общеобразовательная школа № 29 города Сызрани городского округа Сызрань Самарской области.</w:t>
      </w: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sz w:val="32"/>
          <w:szCs w:val="32"/>
        </w:rPr>
      </w:pPr>
      <w:r w:rsidRPr="00C635E7">
        <w:rPr>
          <w:b/>
          <w:bCs/>
          <w:sz w:val="32"/>
          <w:szCs w:val="32"/>
        </w:rPr>
        <w:br/>
      </w:r>
    </w:p>
    <w:p w:rsidR="00C635E7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  <w:r w:rsidRPr="00C635E7">
        <w:rPr>
          <w:b/>
          <w:bCs/>
          <w:sz w:val="32"/>
          <w:szCs w:val="32"/>
        </w:rPr>
        <w:t>Мастер-класс для детей и родителей  по изготовлению поздравительной открыт</w:t>
      </w:r>
      <w:r w:rsidR="00C635E7" w:rsidRPr="00C635E7">
        <w:rPr>
          <w:b/>
          <w:bCs/>
          <w:sz w:val="32"/>
          <w:szCs w:val="32"/>
        </w:rPr>
        <w:t xml:space="preserve">ки к 14 февраля </w:t>
      </w:r>
    </w:p>
    <w:p w:rsidR="00F115C1" w:rsidRPr="00C635E7" w:rsidRDefault="00C635E7" w:rsidP="00F115C1">
      <w:pPr>
        <w:pStyle w:val="Default"/>
        <w:jc w:val="center"/>
        <w:rPr>
          <w:b/>
          <w:bCs/>
          <w:sz w:val="32"/>
          <w:szCs w:val="32"/>
        </w:rPr>
      </w:pPr>
      <w:r w:rsidRPr="00C635E7">
        <w:rPr>
          <w:b/>
          <w:bCs/>
          <w:sz w:val="32"/>
          <w:szCs w:val="32"/>
        </w:rPr>
        <w:t>«День Святого Валентина</w:t>
      </w:r>
      <w:r w:rsidR="00F115C1" w:rsidRPr="00C635E7">
        <w:rPr>
          <w:b/>
          <w:bCs/>
          <w:sz w:val="32"/>
          <w:szCs w:val="32"/>
        </w:rPr>
        <w:t>»</w:t>
      </w: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jc w:val="center"/>
        <w:rPr>
          <w:sz w:val="32"/>
          <w:szCs w:val="32"/>
        </w:rPr>
      </w:pPr>
    </w:p>
    <w:p w:rsidR="00F115C1" w:rsidRPr="00C635E7" w:rsidRDefault="00F115C1" w:rsidP="00F115C1">
      <w:pPr>
        <w:pStyle w:val="Default"/>
        <w:jc w:val="right"/>
        <w:rPr>
          <w:sz w:val="32"/>
          <w:szCs w:val="32"/>
        </w:rPr>
      </w:pPr>
      <w:r w:rsidRPr="00C635E7">
        <w:rPr>
          <w:b/>
          <w:bCs/>
          <w:sz w:val="32"/>
          <w:szCs w:val="32"/>
        </w:rPr>
        <w:t>Воспитатель 2 младшей группы «Пчелки»</w:t>
      </w:r>
    </w:p>
    <w:p w:rsidR="00F115C1" w:rsidRPr="00C635E7" w:rsidRDefault="00F115C1" w:rsidP="00F115C1">
      <w:pPr>
        <w:pStyle w:val="Default"/>
        <w:jc w:val="right"/>
        <w:rPr>
          <w:b/>
          <w:bCs/>
          <w:sz w:val="32"/>
          <w:szCs w:val="32"/>
        </w:rPr>
      </w:pPr>
      <w:proofErr w:type="spellStart"/>
      <w:r w:rsidRPr="00C635E7">
        <w:rPr>
          <w:b/>
          <w:bCs/>
          <w:sz w:val="32"/>
          <w:szCs w:val="32"/>
        </w:rPr>
        <w:t>Мячина</w:t>
      </w:r>
      <w:proofErr w:type="spellEnd"/>
      <w:r w:rsidRPr="00C635E7">
        <w:rPr>
          <w:b/>
          <w:bCs/>
          <w:sz w:val="32"/>
          <w:szCs w:val="32"/>
        </w:rPr>
        <w:t xml:space="preserve"> Ирина Андреевна</w:t>
      </w:r>
    </w:p>
    <w:p w:rsidR="00F115C1" w:rsidRPr="00C635E7" w:rsidRDefault="00F115C1" w:rsidP="00F115C1">
      <w:pPr>
        <w:pStyle w:val="Default"/>
        <w:rPr>
          <w:b/>
          <w:bCs/>
          <w:sz w:val="32"/>
          <w:szCs w:val="32"/>
        </w:rPr>
      </w:pPr>
    </w:p>
    <w:p w:rsidR="00F115C1" w:rsidRPr="00C635E7" w:rsidRDefault="00F115C1" w:rsidP="00F115C1">
      <w:pPr>
        <w:pStyle w:val="Default"/>
        <w:rPr>
          <w:b/>
          <w:bCs/>
          <w:sz w:val="28"/>
          <w:szCs w:val="28"/>
        </w:rPr>
      </w:pP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Цель: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sz w:val="28"/>
          <w:szCs w:val="28"/>
        </w:rPr>
        <w:t xml:space="preserve">Создание условий для совместной деятельности детей, родителей, воспитателя.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Задачи: </w:t>
      </w:r>
    </w:p>
    <w:p w:rsidR="00F115C1" w:rsidRPr="00C635E7" w:rsidRDefault="00F115C1" w:rsidP="00F115C1">
      <w:pPr>
        <w:pStyle w:val="Default"/>
        <w:spacing w:after="37"/>
        <w:rPr>
          <w:sz w:val="28"/>
          <w:szCs w:val="28"/>
        </w:rPr>
      </w:pPr>
      <w:r w:rsidRPr="00C635E7">
        <w:rPr>
          <w:sz w:val="28"/>
          <w:szCs w:val="28"/>
        </w:rPr>
        <w:t xml:space="preserve">1. Познакомить с приемами изготовления поздравительной открытки. </w:t>
      </w:r>
    </w:p>
    <w:p w:rsidR="00F115C1" w:rsidRPr="00C635E7" w:rsidRDefault="00F115C1" w:rsidP="00F115C1">
      <w:pPr>
        <w:pStyle w:val="Default"/>
        <w:spacing w:after="37"/>
        <w:rPr>
          <w:sz w:val="28"/>
          <w:szCs w:val="28"/>
        </w:rPr>
      </w:pPr>
      <w:r w:rsidRPr="00C635E7">
        <w:rPr>
          <w:sz w:val="28"/>
          <w:szCs w:val="28"/>
        </w:rPr>
        <w:t xml:space="preserve">2. Сделать открытку совместно с детьми. </w:t>
      </w:r>
    </w:p>
    <w:p w:rsidR="00F115C1" w:rsidRPr="00C635E7" w:rsidRDefault="00F115C1" w:rsidP="00F115C1">
      <w:pPr>
        <w:pStyle w:val="Default"/>
        <w:spacing w:after="37"/>
        <w:rPr>
          <w:sz w:val="28"/>
          <w:szCs w:val="28"/>
        </w:rPr>
      </w:pPr>
      <w:r w:rsidRPr="00C635E7">
        <w:rPr>
          <w:sz w:val="28"/>
          <w:szCs w:val="28"/>
        </w:rPr>
        <w:t xml:space="preserve">3. Привлечь родителей к активному участию в </w:t>
      </w:r>
      <w:proofErr w:type="gramStart"/>
      <w:r w:rsidRPr="00C635E7">
        <w:rPr>
          <w:sz w:val="28"/>
          <w:szCs w:val="28"/>
        </w:rPr>
        <w:t>мастер–классе</w:t>
      </w:r>
      <w:proofErr w:type="gramEnd"/>
      <w:r w:rsidRPr="00C635E7">
        <w:rPr>
          <w:sz w:val="28"/>
          <w:szCs w:val="28"/>
        </w:rPr>
        <w:t xml:space="preserve">. </w:t>
      </w:r>
    </w:p>
    <w:p w:rsidR="00F115C1" w:rsidRPr="00C635E7" w:rsidRDefault="00F115C1" w:rsidP="00F115C1">
      <w:pPr>
        <w:pStyle w:val="Default"/>
        <w:spacing w:after="37"/>
        <w:rPr>
          <w:sz w:val="28"/>
          <w:szCs w:val="28"/>
        </w:rPr>
      </w:pPr>
      <w:r w:rsidRPr="00C635E7">
        <w:rPr>
          <w:sz w:val="28"/>
          <w:szCs w:val="28"/>
        </w:rPr>
        <w:t xml:space="preserve">4. Формировать у детей любовь и уважение к родителям и педагогам через совместную деятельность. </w:t>
      </w:r>
    </w:p>
    <w:p w:rsidR="00F115C1" w:rsidRPr="00C635E7" w:rsidRDefault="00F115C1" w:rsidP="00F115C1">
      <w:pPr>
        <w:pStyle w:val="Default"/>
        <w:spacing w:after="37"/>
        <w:rPr>
          <w:sz w:val="28"/>
          <w:szCs w:val="28"/>
        </w:rPr>
      </w:pPr>
      <w:r w:rsidRPr="00C635E7">
        <w:rPr>
          <w:sz w:val="28"/>
          <w:szCs w:val="28"/>
        </w:rPr>
        <w:t xml:space="preserve">5. Показать родителям значение совместных поделок для развития ребѐнка.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sz w:val="28"/>
          <w:szCs w:val="28"/>
        </w:rPr>
        <w:t xml:space="preserve">6. Воспитывать чувство гордости от совместного труда взрослых и детей, беречь труд взрослых и детей.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Актуальность: </w:t>
      </w:r>
    </w:p>
    <w:p w:rsidR="00995A62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hAnsi="Times New Roman" w:cs="Times New Roman"/>
          <w:sz w:val="28"/>
          <w:szCs w:val="28"/>
        </w:rPr>
        <w:t>Для формирования сотрудничества между взрослыми и детьми в детском саду важно представлять коллектив как единое целое, как большую семью, которая сплачивается и интересно живет только в том случае, если организована совместная деятельность педагогов, детей и родителей. Мастер-класс проводится для укрепления эмоционально-позитивных межличностных отношений детей и родителей в процессе изготовления поздравительной открытки</w:t>
      </w:r>
      <w:r w:rsidR="00995A62" w:rsidRPr="00C635E7">
        <w:rPr>
          <w:rFonts w:ascii="Times New Roman" w:hAnsi="Times New Roman" w:cs="Times New Roman"/>
          <w:sz w:val="28"/>
          <w:szCs w:val="28"/>
        </w:rPr>
        <w:t xml:space="preserve"> ко дню </w:t>
      </w:r>
      <w:r w:rsidR="00C635E7" w:rsidRPr="00C635E7">
        <w:rPr>
          <w:rFonts w:ascii="Times New Roman" w:hAnsi="Times New Roman" w:cs="Times New Roman"/>
          <w:sz w:val="28"/>
          <w:szCs w:val="28"/>
        </w:rPr>
        <w:t>Святого Валентина.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Оборудование: 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1. вырезанные прямоугольники из картона красного цвета (1/4 листа);</w:t>
      </w:r>
    </w:p>
    <w:p w:rsidR="00F115C1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2. вырезанные прямоугольники из белой бумаги (12*7,5см);</w:t>
      </w:r>
    </w:p>
    <w:p w:rsidR="00F115C1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3. гуашь красного цвета;</w:t>
      </w:r>
    </w:p>
    <w:p w:rsidR="00F115C1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4.</w:t>
      </w:r>
      <w:r w:rsidRPr="008B5D2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клей ПВА</w:t>
      </w: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; 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5. украшение (липкие ленты </w:t>
      </w:r>
      <w:proofErr w:type="spellStart"/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розового</w:t>
      </w:r>
      <w:proofErr w:type="spellEnd"/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и красного цвета; стразы на липкой основе);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6. кисточки;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7. кисточки для клея;</w:t>
      </w:r>
    </w:p>
    <w:p w:rsidR="00F115C1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8. подставки для кисточек;</w:t>
      </w:r>
    </w:p>
    <w:p w:rsidR="00F115C1" w:rsidRPr="008B5D2D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9.</w:t>
      </w:r>
      <w:r w:rsidRPr="008B5D2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ёмкости для кле</w:t>
      </w: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я;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color w:val="111111"/>
          <w:sz w:val="27"/>
          <w:szCs w:val="27"/>
        </w:rPr>
        <w:t>10.</w:t>
      </w:r>
      <w:r w:rsidRPr="008B5D2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тряпочки </w:t>
      </w:r>
      <w:r w:rsidRPr="008B5D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(вытирать стол, руки)</w:t>
      </w:r>
      <w:r w:rsidRPr="00C635E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11.</w:t>
      </w:r>
      <w:r w:rsidR="00C635E7"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 xml:space="preserve"> тканев</w:t>
      </w: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ые салфетки;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12. клеенки;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13. ножницы.</w:t>
      </w:r>
    </w:p>
    <w:p w:rsidR="00F115C1" w:rsidRPr="00C635E7" w:rsidRDefault="00F115C1" w:rsidP="00995A6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F115C1" w:rsidRPr="00C635E7" w:rsidRDefault="00F115C1" w:rsidP="00F115C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Предварительная работа: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</w:p>
    <w:p w:rsidR="00F115C1" w:rsidRPr="00C635E7" w:rsidRDefault="00F115C1" w:rsidP="00F115C1">
      <w:pPr>
        <w:pStyle w:val="Default"/>
        <w:spacing w:after="57"/>
        <w:rPr>
          <w:sz w:val="28"/>
          <w:szCs w:val="28"/>
        </w:rPr>
      </w:pPr>
      <w:r w:rsidRPr="00C635E7">
        <w:rPr>
          <w:sz w:val="28"/>
          <w:szCs w:val="28"/>
        </w:rPr>
        <w:t xml:space="preserve"> Подбор литературы по данной теме. 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sz w:val="28"/>
          <w:szCs w:val="28"/>
        </w:rPr>
        <w:t xml:space="preserve"> Создание эмоционально – положительного настроя для проведения мастер-класса. </w:t>
      </w:r>
    </w:p>
    <w:p w:rsidR="00F115C1" w:rsidRPr="00C635E7" w:rsidRDefault="00F115C1" w:rsidP="00F115C1">
      <w:pPr>
        <w:pStyle w:val="Default"/>
        <w:rPr>
          <w:sz w:val="28"/>
          <w:szCs w:val="28"/>
        </w:rPr>
      </w:pPr>
    </w:p>
    <w:p w:rsidR="00F115C1" w:rsidRPr="00C635E7" w:rsidRDefault="00F115C1" w:rsidP="00F115C1">
      <w:pPr>
        <w:pStyle w:val="Default"/>
        <w:rPr>
          <w:sz w:val="28"/>
          <w:szCs w:val="28"/>
        </w:rPr>
      </w:pPr>
      <w:r w:rsidRPr="00C635E7">
        <w:rPr>
          <w:b/>
          <w:bCs/>
          <w:sz w:val="28"/>
          <w:szCs w:val="28"/>
        </w:rPr>
        <w:t xml:space="preserve">Ход выполнения (Способ изготовления): </w:t>
      </w:r>
    </w:p>
    <w:p w:rsidR="00880C82" w:rsidRPr="00C635E7" w:rsidRDefault="00880C82" w:rsidP="00C635E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880C82" w:rsidRPr="00C635E7" w:rsidRDefault="00880C82" w:rsidP="00880C8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Кисточкой для клея наносим клей на прямоугольники белого цвета и приклеиваем на прямоугольники красного цвета</w:t>
      </w:r>
    </w:p>
    <w:p w:rsidR="001D2C04" w:rsidRPr="00C635E7" w:rsidRDefault="001D2C04" w:rsidP="001D2C04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1D2C04" w:rsidRPr="00C635E7" w:rsidRDefault="001D2C04" w:rsidP="001D2C04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7920567"/>
            <wp:effectExtent l="19050" t="0" r="3175" b="0"/>
            <wp:docPr id="13" name="Рисунок 13" descr="D:\1.2018-2019\мастер-класс к 14 февраля\YlCKlGE6Y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2018-2019\мастер-класс к 14 февраля\YlCKlGE6YM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04" w:rsidRPr="00C635E7" w:rsidRDefault="001D2C04" w:rsidP="001D2C04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880C82" w:rsidP="007E14A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Кисточкой наносим гуашь красного цвета на подушечку указательного пальца;</w:t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880C82" w:rsidRPr="00C635E7" w:rsidRDefault="00880C82" w:rsidP="00880C8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 xml:space="preserve">Отпечатываем пальцем </w:t>
      </w:r>
      <w:r w:rsidR="008C5FC1"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t>галочку (сердце) – родитель и ребенок;</w:t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4455261"/>
            <wp:effectExtent l="19050" t="0" r="3175" b="0"/>
            <wp:docPr id="7" name="Рисунок 14" descr="D:\1.2018-2019\мастер-класс к 14 февраля\lQk9U7IR4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2018-2019\мастер-класс к 14 февраля\lQk9U7IR4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P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8C5FC1" w:rsidRPr="00C635E7" w:rsidRDefault="008C5FC1" w:rsidP="00880C8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lastRenderedPageBreak/>
        <w:t>Украшаем открытку липкими лентами и стразами.</w:t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7920567"/>
            <wp:effectExtent l="19050" t="0" r="3175" b="0"/>
            <wp:docPr id="15" name="Рисунок 15" descr="D:\1.2018-2019\мастер-класс к 14 февраля\4N3mzbc5i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2018-2019\мастер-класс к 14 февраля\4N3mzbc5id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D:\1.2018-2019\мастер-класс к 14 февраля\DfrJQg9p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2018-2019\мастер-класс к 14 февраля\DfrJQg9pgH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D:\1.2018-2019\мастер-класс к 14 февраля\nEUqmqLci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2018-2019\мастер-класс к 14 февраля\nEUqmqLcif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7E14A7" w:rsidRPr="00C635E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D:\1.2018-2019\мастер-класс к 14 февраля\wZuIkQGa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2018-2019\мастер-класс к 14 февраля\wZuIkQGaon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Default="007E14A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C635E7" w:rsidRPr="00C635E7" w:rsidRDefault="00C635E7" w:rsidP="007E14A7">
      <w:pPr>
        <w:pStyle w:val="a7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8C5FC1" w:rsidRPr="00C635E7" w:rsidRDefault="008C5FC1" w:rsidP="00880C8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  <w:r w:rsidRPr="00C635E7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  <w:lastRenderedPageBreak/>
        <w:t>Открытки готовы.</w:t>
      </w:r>
    </w:p>
    <w:p w:rsidR="008B5D2D" w:rsidRPr="00C635E7" w:rsidRDefault="008B5D2D" w:rsidP="008B5D2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</w:rPr>
      </w:pPr>
    </w:p>
    <w:p w:rsidR="008B5D2D" w:rsidRPr="008B5D2D" w:rsidRDefault="008B5D2D" w:rsidP="008B5D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8B5D2D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  <w:drawing>
          <wp:inline distT="0" distB="0" distL="0" distR="0">
            <wp:extent cx="5940425" cy="7920567"/>
            <wp:effectExtent l="19050" t="0" r="3175" b="0"/>
            <wp:docPr id="19" name="Рисунок 19" descr="D:\1.2018-2019\мастер-класс к 14 февраля\i2WuV3i_Yh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2018-2019\мастер-класс к 14 февраля\i2WuV3i_YhA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4159"/>
            <wp:effectExtent l="19050" t="0" r="3175" b="0"/>
            <wp:docPr id="20" name="Рисунок 20" descr="D:\1.2018-2019\мастер-класс к 14 февраля\eW5SXc9oej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.2018-2019\мастер-класс к 14 февраля\eW5SXc9oejM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C635E7"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4159"/>
            <wp:effectExtent l="19050" t="0" r="3175" b="0"/>
            <wp:docPr id="22" name="Рисунок 22" descr="D:\1.2018-2019\мастер-класс к 14 февраля\fgOfbg4iH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.2018-2019\мастер-класс к 14 февраля\fgOfbg4iHP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A7" w:rsidRPr="00C635E7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7E14A7" w:rsidRPr="008B5D2D" w:rsidRDefault="007E14A7" w:rsidP="008B5D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CB671B" w:rsidRPr="00C635E7" w:rsidRDefault="00CB671B">
      <w:pPr>
        <w:rPr>
          <w:rFonts w:ascii="Times New Roman" w:hAnsi="Times New Roman" w:cs="Times New Roman"/>
        </w:rPr>
      </w:pPr>
    </w:p>
    <w:sectPr w:rsidR="00CB671B" w:rsidRPr="00C6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A46"/>
    <w:multiLevelType w:val="hybridMultilevel"/>
    <w:tmpl w:val="D152B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B5D2D"/>
    <w:rsid w:val="001D2C04"/>
    <w:rsid w:val="007E14A7"/>
    <w:rsid w:val="00880C82"/>
    <w:rsid w:val="008B5D2D"/>
    <w:rsid w:val="008C5FC1"/>
    <w:rsid w:val="00995A62"/>
    <w:rsid w:val="00C635E7"/>
    <w:rsid w:val="00CB671B"/>
    <w:rsid w:val="00F1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5D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B5D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D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B5D2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8B5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B5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B5D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D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80C82"/>
    <w:pPr>
      <w:ind w:left="720"/>
      <w:contextualSpacing/>
    </w:pPr>
  </w:style>
  <w:style w:type="paragraph" w:customStyle="1" w:styleId="Default">
    <w:name w:val="Default"/>
    <w:rsid w:val="00F115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2019-02-13T16:48:00Z</dcterms:created>
  <dcterms:modified xsi:type="dcterms:W3CDTF">2019-02-13T18:24:00Z</dcterms:modified>
</cp:coreProperties>
</file>